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A6503" w14:paraId="4198EF3D" w14:textId="77777777" w:rsidTr="00CF211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BD3F30B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D1FD599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695217EF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D6D255C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F3F05B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FCB791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BF1ADB0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49BF07" wp14:editId="6332651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1A13192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FF798CF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8AE372E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E87D4D3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BFC78D2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0FB3E5C9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3830D2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559CC020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9836A7B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31EC90F" w14:textId="77777777" w:rsidR="004A6503" w:rsidRDefault="004A6503" w:rsidP="004A650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F140C61" w14:textId="7B579474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</w:t>
      </w:r>
      <w:r w:rsidR="003E6EEF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F2BCD76" w14:textId="53BF30AB" w:rsidR="004A6503" w:rsidRDefault="003E6EEF" w:rsidP="003E6EEF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04 май 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32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04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я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202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E761B2E" w14:textId="77777777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DA288" w14:textId="77777777" w:rsidR="004A6503" w:rsidRDefault="004A6503" w:rsidP="004A6503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F5D07B" w14:textId="68299775" w:rsidR="00144F4D" w:rsidRDefault="00144F4D" w:rsidP="00144F4D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Казанчинский сельсовет муниципального района Аскинский район Республики Башкортостан от </w:t>
      </w:r>
      <w:r w:rsidR="00BA7A55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A7A55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BA7A55">
        <w:rPr>
          <w:rFonts w:ascii="Times New Roman" w:hAnsi="Times New Roman" w:cs="Times New Roman"/>
          <w:b/>
          <w:sz w:val="28"/>
          <w:szCs w:val="28"/>
        </w:rPr>
        <w:t xml:space="preserve">19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A7A55">
        <w:rPr>
          <w:rFonts w:ascii="Times New Roman" w:hAnsi="Times New Roman" w:cs="Times New Roman"/>
          <w:b/>
          <w:sz w:val="28"/>
          <w:szCs w:val="28"/>
        </w:rPr>
        <w:t>1</w:t>
      </w:r>
      <w:r w:rsidR="003E6EEF">
        <w:rPr>
          <w:rFonts w:ascii="Times New Roman" w:hAnsi="Times New Roman" w:cs="Times New Roman"/>
          <w:b/>
          <w:sz w:val="28"/>
          <w:szCs w:val="28"/>
        </w:rPr>
        <w:t>2</w:t>
      </w:r>
    </w:p>
    <w:p w14:paraId="045107C3" w14:textId="3C32BCAD" w:rsidR="004A6503" w:rsidRDefault="00144F4D" w:rsidP="00144F4D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признании адреса присвоенным»</w:t>
      </w:r>
    </w:p>
    <w:p w14:paraId="33A37AD7" w14:textId="77777777" w:rsidR="004A6503" w:rsidRDefault="004A6503" w:rsidP="004A6503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AC4A05" w14:textId="1AE0BB87" w:rsidR="004A6503" w:rsidRDefault="004A6503" w:rsidP="00E62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646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 w:rsidR="00E62EA0">
        <w:rPr>
          <w:rFonts w:ascii="Times New Roman" w:hAnsi="Times New Roman" w:cs="Times New Roman"/>
          <w:sz w:val="26"/>
          <w:szCs w:val="26"/>
        </w:rPr>
        <w:t>22</w:t>
      </w:r>
      <w:r w:rsidRPr="00CA2646">
        <w:rPr>
          <w:rFonts w:ascii="Times New Roman" w:hAnsi="Times New Roman" w:cs="Times New Roman"/>
          <w:sz w:val="26"/>
          <w:szCs w:val="26"/>
        </w:rPr>
        <w:t>.</w:t>
      </w:r>
      <w:r w:rsidR="00E62EA0">
        <w:rPr>
          <w:rFonts w:ascii="Times New Roman" w:hAnsi="Times New Roman" w:cs="Times New Roman"/>
          <w:sz w:val="26"/>
          <w:szCs w:val="26"/>
        </w:rPr>
        <w:t>05</w:t>
      </w:r>
      <w:r w:rsidRPr="00CA2646">
        <w:rPr>
          <w:rFonts w:ascii="Times New Roman" w:hAnsi="Times New Roman" w:cs="Times New Roman"/>
          <w:sz w:val="26"/>
          <w:szCs w:val="26"/>
        </w:rPr>
        <w:t>.201</w:t>
      </w:r>
      <w:r w:rsidR="00E62EA0">
        <w:rPr>
          <w:rFonts w:ascii="Times New Roman" w:hAnsi="Times New Roman" w:cs="Times New Roman"/>
          <w:sz w:val="26"/>
          <w:szCs w:val="26"/>
        </w:rPr>
        <w:t>5</w:t>
      </w:r>
      <w:r w:rsidRPr="00CA2646">
        <w:rPr>
          <w:rFonts w:ascii="Times New Roman" w:hAnsi="Times New Roman" w:cs="Times New Roman"/>
          <w:sz w:val="26"/>
          <w:szCs w:val="26"/>
        </w:rPr>
        <w:t xml:space="preserve"> №</w:t>
      </w:r>
      <w:r w:rsidR="00E62EA0">
        <w:rPr>
          <w:rFonts w:ascii="Times New Roman" w:hAnsi="Times New Roman" w:cs="Times New Roman"/>
          <w:sz w:val="26"/>
          <w:szCs w:val="26"/>
        </w:rPr>
        <w:t xml:space="preserve">492 «О составе сведений об адресах, размещаемых в государственном адресном реестре, порядке межведомственного информационного </w:t>
      </w:r>
      <w:r w:rsidR="00BA7A55">
        <w:rPr>
          <w:rFonts w:ascii="Times New Roman" w:hAnsi="Times New Roman" w:cs="Times New Roman"/>
          <w:sz w:val="26"/>
          <w:szCs w:val="26"/>
        </w:rPr>
        <w:t>взаимодействия</w:t>
      </w:r>
      <w:r w:rsidR="00E62EA0">
        <w:rPr>
          <w:rFonts w:ascii="Times New Roman" w:hAnsi="Times New Roman" w:cs="Times New Roman"/>
          <w:sz w:val="26"/>
          <w:szCs w:val="26"/>
        </w:rPr>
        <w:t xml:space="preserve">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 </w:t>
      </w:r>
      <w:r w:rsidRPr="00CA264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3C5B87EA" w14:textId="77777777" w:rsidR="00E62EA0" w:rsidRDefault="00E62EA0" w:rsidP="00E62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2D905E" w14:textId="7B65B039" w:rsidR="00E62EA0" w:rsidRDefault="00E62EA0" w:rsidP="00E62E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E62EA0">
        <w:rPr>
          <w:rFonts w:ascii="Times New Roman" w:hAnsi="Times New Roman" w:cs="Times New Roman"/>
          <w:sz w:val="26"/>
          <w:szCs w:val="26"/>
        </w:rPr>
        <w:t>Внести следующ</w:t>
      </w:r>
      <w:r w:rsidR="008E68D6">
        <w:rPr>
          <w:rFonts w:ascii="Times New Roman" w:hAnsi="Times New Roman" w:cs="Times New Roman"/>
          <w:sz w:val="26"/>
          <w:szCs w:val="26"/>
        </w:rPr>
        <w:t>е</w:t>
      </w:r>
      <w:r w:rsidRPr="00E62EA0">
        <w:rPr>
          <w:rFonts w:ascii="Times New Roman" w:hAnsi="Times New Roman" w:cs="Times New Roman"/>
          <w:sz w:val="26"/>
          <w:szCs w:val="26"/>
        </w:rPr>
        <w:t>е изменени</w:t>
      </w:r>
      <w:r w:rsidR="008E68D6">
        <w:rPr>
          <w:rFonts w:ascii="Times New Roman" w:hAnsi="Times New Roman" w:cs="Times New Roman"/>
          <w:sz w:val="26"/>
          <w:szCs w:val="26"/>
        </w:rPr>
        <w:t>е</w:t>
      </w:r>
      <w:r w:rsidRPr="00E62EA0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сельского поселения Казанчинский сельсовет муниципального района Аскинский район Республики Башкортостан от </w:t>
      </w:r>
      <w:r w:rsidR="00BA7A55">
        <w:rPr>
          <w:rFonts w:ascii="Times New Roman" w:hAnsi="Times New Roman" w:cs="Times New Roman"/>
          <w:sz w:val="26"/>
          <w:szCs w:val="26"/>
        </w:rPr>
        <w:t>25</w:t>
      </w:r>
      <w:r w:rsidRPr="00E62EA0">
        <w:rPr>
          <w:rFonts w:ascii="Times New Roman" w:hAnsi="Times New Roman" w:cs="Times New Roman"/>
          <w:sz w:val="26"/>
          <w:szCs w:val="26"/>
        </w:rPr>
        <w:t>.</w:t>
      </w:r>
      <w:r w:rsidR="00BA7A55">
        <w:rPr>
          <w:rFonts w:ascii="Times New Roman" w:hAnsi="Times New Roman" w:cs="Times New Roman"/>
          <w:sz w:val="26"/>
          <w:szCs w:val="26"/>
        </w:rPr>
        <w:t>01</w:t>
      </w:r>
      <w:r w:rsidRPr="00E62EA0">
        <w:rPr>
          <w:rFonts w:ascii="Times New Roman" w:hAnsi="Times New Roman" w:cs="Times New Roman"/>
          <w:sz w:val="26"/>
          <w:szCs w:val="26"/>
        </w:rPr>
        <w:t>.201</w:t>
      </w:r>
      <w:r w:rsidR="00BA7A55">
        <w:rPr>
          <w:rFonts w:ascii="Times New Roman" w:hAnsi="Times New Roman" w:cs="Times New Roman"/>
          <w:sz w:val="26"/>
          <w:szCs w:val="26"/>
        </w:rPr>
        <w:t>9</w:t>
      </w:r>
      <w:r w:rsidRPr="00E62EA0">
        <w:rPr>
          <w:rFonts w:ascii="Times New Roman" w:hAnsi="Times New Roman" w:cs="Times New Roman"/>
          <w:sz w:val="26"/>
          <w:szCs w:val="26"/>
        </w:rPr>
        <w:t xml:space="preserve"> №</w:t>
      </w:r>
      <w:r w:rsidR="00BA7A55">
        <w:rPr>
          <w:rFonts w:ascii="Times New Roman" w:hAnsi="Times New Roman" w:cs="Times New Roman"/>
          <w:sz w:val="26"/>
          <w:szCs w:val="26"/>
        </w:rPr>
        <w:t>1</w:t>
      </w:r>
      <w:r w:rsidR="003E6EEF">
        <w:rPr>
          <w:rFonts w:ascii="Times New Roman" w:hAnsi="Times New Roman" w:cs="Times New Roman"/>
          <w:sz w:val="26"/>
          <w:szCs w:val="26"/>
        </w:rPr>
        <w:t>2</w:t>
      </w:r>
      <w:r w:rsidRPr="00E62EA0">
        <w:rPr>
          <w:rFonts w:ascii="Times New Roman" w:hAnsi="Times New Roman" w:cs="Times New Roman"/>
          <w:sz w:val="26"/>
          <w:szCs w:val="26"/>
        </w:rPr>
        <w:t xml:space="preserve"> «О признании адреса присвоенным»</w:t>
      </w:r>
      <w:r w:rsidR="00144F4D">
        <w:rPr>
          <w:rFonts w:ascii="Times New Roman" w:hAnsi="Times New Roman" w:cs="Times New Roman"/>
          <w:sz w:val="26"/>
          <w:szCs w:val="26"/>
        </w:rPr>
        <w:t>:</w:t>
      </w:r>
    </w:p>
    <w:p w14:paraId="31AEE182" w14:textId="77777777" w:rsidR="00144F4D" w:rsidRPr="00E62EA0" w:rsidRDefault="00144F4D" w:rsidP="00E62E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F1D92B" w14:textId="47790975" w:rsidR="004A6503" w:rsidRPr="005C6E18" w:rsidRDefault="005C6E18" w:rsidP="005C6E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D447C">
        <w:rPr>
          <w:rFonts w:ascii="Times New Roman" w:hAnsi="Times New Roman" w:cs="Times New Roman"/>
          <w:sz w:val="26"/>
          <w:szCs w:val="26"/>
        </w:rPr>
        <w:t>1.</w:t>
      </w:r>
      <w:r w:rsidR="009D447C" w:rsidRPr="005C6E18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D13E36">
        <w:rPr>
          <w:rFonts w:ascii="Times New Roman" w:hAnsi="Times New Roman" w:cs="Times New Roman"/>
          <w:sz w:val="26"/>
          <w:szCs w:val="26"/>
        </w:rPr>
        <w:t xml:space="preserve"> 1 подпункт</w:t>
      </w:r>
      <w:r w:rsidR="00E62EA0" w:rsidRPr="005C6E18">
        <w:rPr>
          <w:rFonts w:ascii="Times New Roman" w:hAnsi="Times New Roman" w:cs="Times New Roman"/>
          <w:sz w:val="26"/>
          <w:szCs w:val="26"/>
        </w:rPr>
        <w:t xml:space="preserve"> 1.</w:t>
      </w:r>
      <w:r w:rsidR="0012589C">
        <w:rPr>
          <w:rFonts w:ascii="Times New Roman" w:hAnsi="Times New Roman" w:cs="Times New Roman"/>
          <w:sz w:val="26"/>
          <w:szCs w:val="26"/>
        </w:rPr>
        <w:t>29</w:t>
      </w:r>
      <w:r w:rsidR="00E62EA0" w:rsidRPr="005C6E1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  <w:r w:rsidR="00BA7A55" w:rsidRPr="005C6E18">
        <w:rPr>
          <w:rFonts w:ascii="Times New Roman" w:hAnsi="Times New Roman" w:cs="Times New Roman"/>
          <w:sz w:val="26"/>
          <w:szCs w:val="26"/>
        </w:rPr>
        <w:t>а</w:t>
      </w:r>
      <w:r w:rsidR="00E62EA0" w:rsidRPr="005C6E18">
        <w:rPr>
          <w:rFonts w:ascii="Times New Roman" w:hAnsi="Times New Roman" w:cs="Times New Roman"/>
          <w:sz w:val="26"/>
          <w:szCs w:val="26"/>
        </w:rPr>
        <w:t>дрес</w:t>
      </w:r>
      <w:r w:rsidR="00D13E36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E62EA0" w:rsidRPr="005C6E18">
        <w:rPr>
          <w:rFonts w:ascii="Times New Roman" w:hAnsi="Times New Roman" w:cs="Times New Roman"/>
          <w:sz w:val="26"/>
          <w:szCs w:val="26"/>
        </w:rPr>
        <w:t xml:space="preserve"> с кадастровым номером 02:04:060</w:t>
      </w:r>
      <w:r w:rsidR="00D13E36">
        <w:rPr>
          <w:rFonts w:ascii="Times New Roman" w:hAnsi="Times New Roman" w:cs="Times New Roman"/>
          <w:sz w:val="26"/>
          <w:szCs w:val="26"/>
        </w:rPr>
        <w:t>1</w:t>
      </w:r>
      <w:r w:rsidR="00E62EA0" w:rsidRPr="005C6E18">
        <w:rPr>
          <w:rFonts w:ascii="Times New Roman" w:hAnsi="Times New Roman" w:cs="Times New Roman"/>
          <w:sz w:val="26"/>
          <w:szCs w:val="26"/>
        </w:rPr>
        <w:t>0</w:t>
      </w:r>
      <w:r w:rsidR="00D13E36">
        <w:rPr>
          <w:rFonts w:ascii="Times New Roman" w:hAnsi="Times New Roman" w:cs="Times New Roman"/>
          <w:sz w:val="26"/>
          <w:szCs w:val="26"/>
        </w:rPr>
        <w:t>1</w:t>
      </w:r>
      <w:r w:rsidR="001A0721" w:rsidRPr="005C6E18">
        <w:rPr>
          <w:rFonts w:ascii="Times New Roman" w:hAnsi="Times New Roman" w:cs="Times New Roman"/>
          <w:sz w:val="26"/>
          <w:szCs w:val="26"/>
        </w:rPr>
        <w:t>:</w:t>
      </w:r>
      <w:r w:rsidR="00D13E36">
        <w:rPr>
          <w:rFonts w:ascii="Times New Roman" w:hAnsi="Times New Roman" w:cs="Times New Roman"/>
          <w:sz w:val="26"/>
          <w:szCs w:val="26"/>
        </w:rPr>
        <w:t>106</w:t>
      </w:r>
      <w:r w:rsidR="00E62EA0" w:rsidRPr="005C6E18">
        <w:rPr>
          <w:rFonts w:ascii="Times New Roman" w:hAnsi="Times New Roman" w:cs="Times New Roman"/>
          <w:sz w:val="26"/>
          <w:szCs w:val="26"/>
        </w:rPr>
        <w:t xml:space="preserve"> – Российская Федерация, Республика Башкортостан</w:t>
      </w:r>
      <w:r w:rsidR="009D447C">
        <w:rPr>
          <w:rFonts w:ascii="Times New Roman" w:hAnsi="Times New Roman" w:cs="Times New Roman"/>
          <w:sz w:val="26"/>
          <w:szCs w:val="26"/>
        </w:rPr>
        <w:t>,</w:t>
      </w:r>
      <w:r w:rsidR="00E62EA0" w:rsidRPr="005C6E18">
        <w:rPr>
          <w:rFonts w:ascii="Times New Roman" w:hAnsi="Times New Roman" w:cs="Times New Roman"/>
          <w:sz w:val="26"/>
          <w:szCs w:val="26"/>
        </w:rPr>
        <w:t xml:space="preserve"> </w:t>
      </w:r>
      <w:r w:rsidR="004A6503" w:rsidRPr="005C6E18">
        <w:rPr>
          <w:rFonts w:ascii="Times New Roman" w:hAnsi="Times New Roman" w:cs="Times New Roman"/>
          <w:sz w:val="26"/>
          <w:szCs w:val="26"/>
        </w:rPr>
        <w:t xml:space="preserve">Аскинский муниципальный район, Сельское </w:t>
      </w:r>
      <w:r w:rsidR="009D447C" w:rsidRPr="005C6E18">
        <w:rPr>
          <w:rFonts w:ascii="Times New Roman" w:hAnsi="Times New Roman" w:cs="Times New Roman"/>
          <w:sz w:val="26"/>
          <w:szCs w:val="26"/>
        </w:rPr>
        <w:t>поселение Казанчинский</w:t>
      </w:r>
      <w:r w:rsidR="004A6503" w:rsidRPr="005C6E18">
        <w:rPr>
          <w:rFonts w:ascii="Times New Roman" w:hAnsi="Times New Roman" w:cs="Times New Roman"/>
          <w:sz w:val="26"/>
          <w:szCs w:val="26"/>
        </w:rPr>
        <w:t xml:space="preserve"> сельсовет,</w:t>
      </w:r>
      <w:r w:rsidR="00BA7A55" w:rsidRPr="005C6E18">
        <w:rPr>
          <w:rFonts w:ascii="Times New Roman" w:hAnsi="Times New Roman" w:cs="Times New Roman"/>
          <w:sz w:val="26"/>
          <w:szCs w:val="26"/>
        </w:rPr>
        <w:t xml:space="preserve"> </w:t>
      </w:r>
      <w:r w:rsidR="00D13E36">
        <w:rPr>
          <w:rFonts w:ascii="Times New Roman" w:hAnsi="Times New Roman" w:cs="Times New Roman"/>
          <w:sz w:val="26"/>
          <w:szCs w:val="26"/>
        </w:rPr>
        <w:t>деревня Альягиш</w:t>
      </w:r>
      <w:r w:rsidR="004A6503" w:rsidRPr="005C6E18">
        <w:rPr>
          <w:rFonts w:ascii="Times New Roman" w:hAnsi="Times New Roman" w:cs="Times New Roman"/>
          <w:sz w:val="26"/>
          <w:szCs w:val="26"/>
        </w:rPr>
        <w:t>, улица</w:t>
      </w:r>
      <w:r w:rsidR="00BA7A55" w:rsidRPr="005C6E18">
        <w:rPr>
          <w:rFonts w:ascii="Times New Roman" w:hAnsi="Times New Roman" w:cs="Times New Roman"/>
          <w:sz w:val="26"/>
          <w:szCs w:val="26"/>
        </w:rPr>
        <w:t xml:space="preserve"> </w:t>
      </w:r>
      <w:r w:rsidR="00D13E36">
        <w:rPr>
          <w:rFonts w:ascii="Times New Roman" w:hAnsi="Times New Roman" w:cs="Times New Roman"/>
          <w:sz w:val="26"/>
          <w:szCs w:val="26"/>
        </w:rPr>
        <w:t>Центральная</w:t>
      </w:r>
      <w:r w:rsidR="004A6503" w:rsidRPr="005C6E18">
        <w:rPr>
          <w:rFonts w:ascii="Times New Roman" w:hAnsi="Times New Roman" w:cs="Times New Roman"/>
          <w:sz w:val="26"/>
          <w:szCs w:val="26"/>
        </w:rPr>
        <w:t>,</w:t>
      </w:r>
      <w:r w:rsidR="00BA7A55" w:rsidRPr="005C6E18">
        <w:rPr>
          <w:rFonts w:ascii="Times New Roman" w:hAnsi="Times New Roman" w:cs="Times New Roman"/>
          <w:sz w:val="26"/>
          <w:szCs w:val="26"/>
        </w:rPr>
        <w:t xml:space="preserve"> </w:t>
      </w:r>
      <w:r w:rsidR="00D13E36">
        <w:rPr>
          <w:rFonts w:ascii="Times New Roman" w:hAnsi="Times New Roman" w:cs="Times New Roman"/>
          <w:sz w:val="26"/>
          <w:szCs w:val="26"/>
        </w:rPr>
        <w:t>земельный участок 31</w:t>
      </w:r>
      <w:r w:rsidR="004A6503" w:rsidRPr="005C6E18">
        <w:rPr>
          <w:rFonts w:ascii="Times New Roman" w:hAnsi="Times New Roman" w:cs="Times New Roman"/>
          <w:sz w:val="26"/>
          <w:szCs w:val="26"/>
        </w:rPr>
        <w:t>.</w:t>
      </w:r>
    </w:p>
    <w:p w14:paraId="299FC67E" w14:textId="54F6BDF5" w:rsidR="004A6503" w:rsidRDefault="004A6503" w:rsidP="00E62EA0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602C0C2" w14:textId="7147BE64" w:rsidR="004A6503" w:rsidRPr="005C3DAD" w:rsidRDefault="00144F4D" w:rsidP="004A6503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A6503" w:rsidRPr="005C3DAD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32A989DA" w14:textId="77777777" w:rsidR="004A6503" w:rsidRPr="005C3DAD" w:rsidRDefault="004A6503" w:rsidP="004A650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A2C97" w14:textId="77777777" w:rsidR="004A6503" w:rsidRPr="005C3DAD" w:rsidRDefault="004A6503" w:rsidP="004A650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2D5FC4" w14:textId="77777777" w:rsidR="004A6503" w:rsidRPr="00E65E51" w:rsidRDefault="004A6503" w:rsidP="004A6503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65E51">
        <w:rPr>
          <w:rFonts w:ascii="Times New Roman" w:hAnsi="Times New Roman" w:cs="Times New Roman"/>
          <w:sz w:val="26"/>
          <w:szCs w:val="26"/>
        </w:rPr>
        <w:t>Глава   сельского поселения :                                       И.Ф.Денисламов</w:t>
      </w:r>
    </w:p>
    <w:p w14:paraId="47BFC3E9" w14:textId="77777777" w:rsidR="004A6503" w:rsidRPr="00E65E51" w:rsidRDefault="004A6503" w:rsidP="004A6503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2CB9617" w14:textId="77777777" w:rsidR="004A6503" w:rsidRDefault="004A6503" w:rsidP="004A6503"/>
    <w:p w14:paraId="5112A021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A200" w14:textId="77777777" w:rsidR="00D66FB7" w:rsidRDefault="00D66FB7" w:rsidP="00D66FB7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16A32" w14:textId="77777777" w:rsidR="00E27101" w:rsidRP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101" w:rsidRPr="00E27101" w:rsidSect="00D40F98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7DD5"/>
    <w:multiLevelType w:val="multilevel"/>
    <w:tmpl w:val="3162D2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654057"/>
    <w:multiLevelType w:val="multilevel"/>
    <w:tmpl w:val="F29E2C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3776F"/>
    <w:multiLevelType w:val="multilevel"/>
    <w:tmpl w:val="E99EEC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5" w15:restartNumberingAfterBreak="0">
    <w:nsid w:val="7D033D9E"/>
    <w:multiLevelType w:val="multilevel"/>
    <w:tmpl w:val="0E4E4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253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4"/>
  </w:num>
  <w:num w:numId="3" w16cid:durableId="1745368561">
    <w:abstractNumId w:val="1"/>
  </w:num>
  <w:num w:numId="4" w16cid:durableId="1871528879">
    <w:abstractNumId w:val="3"/>
  </w:num>
  <w:num w:numId="5" w16cid:durableId="580721696">
    <w:abstractNumId w:val="0"/>
  </w:num>
  <w:num w:numId="6" w16cid:durableId="959189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31728"/>
    <w:rsid w:val="000653E8"/>
    <w:rsid w:val="0006723E"/>
    <w:rsid w:val="000E609D"/>
    <w:rsid w:val="000F1619"/>
    <w:rsid w:val="0012589C"/>
    <w:rsid w:val="00144F4D"/>
    <w:rsid w:val="001A0721"/>
    <w:rsid w:val="001C2555"/>
    <w:rsid w:val="00246AFE"/>
    <w:rsid w:val="002D0B66"/>
    <w:rsid w:val="00306138"/>
    <w:rsid w:val="00350A78"/>
    <w:rsid w:val="003D0DF5"/>
    <w:rsid w:val="003E6EEF"/>
    <w:rsid w:val="004018A5"/>
    <w:rsid w:val="0041606A"/>
    <w:rsid w:val="00452F54"/>
    <w:rsid w:val="0046139B"/>
    <w:rsid w:val="0049701F"/>
    <w:rsid w:val="004A6503"/>
    <w:rsid w:val="004F1C50"/>
    <w:rsid w:val="0055785B"/>
    <w:rsid w:val="005922E6"/>
    <w:rsid w:val="005C3DAD"/>
    <w:rsid w:val="005C6E18"/>
    <w:rsid w:val="005F4D6E"/>
    <w:rsid w:val="00626396"/>
    <w:rsid w:val="00640524"/>
    <w:rsid w:val="006F1CEC"/>
    <w:rsid w:val="00736173"/>
    <w:rsid w:val="00743F45"/>
    <w:rsid w:val="00753F9C"/>
    <w:rsid w:val="00786F93"/>
    <w:rsid w:val="00815F06"/>
    <w:rsid w:val="00844B60"/>
    <w:rsid w:val="008E68D6"/>
    <w:rsid w:val="009969A4"/>
    <w:rsid w:val="009C1BC6"/>
    <w:rsid w:val="009D447C"/>
    <w:rsid w:val="00A808EF"/>
    <w:rsid w:val="00A9014F"/>
    <w:rsid w:val="00A93BED"/>
    <w:rsid w:val="00AD5095"/>
    <w:rsid w:val="00AF2FA7"/>
    <w:rsid w:val="00B027FB"/>
    <w:rsid w:val="00B958BA"/>
    <w:rsid w:val="00BA7A55"/>
    <w:rsid w:val="00BB2E38"/>
    <w:rsid w:val="00BF7E5B"/>
    <w:rsid w:val="00C16ED0"/>
    <w:rsid w:val="00C2770D"/>
    <w:rsid w:val="00C555D9"/>
    <w:rsid w:val="00D13E36"/>
    <w:rsid w:val="00D375CD"/>
    <w:rsid w:val="00D40F98"/>
    <w:rsid w:val="00D42A7B"/>
    <w:rsid w:val="00D66FB7"/>
    <w:rsid w:val="00D873AE"/>
    <w:rsid w:val="00DE0F24"/>
    <w:rsid w:val="00E27101"/>
    <w:rsid w:val="00E62EA0"/>
    <w:rsid w:val="00E65E51"/>
    <w:rsid w:val="00E97DC2"/>
    <w:rsid w:val="00EA4B4D"/>
    <w:rsid w:val="00EB0E66"/>
    <w:rsid w:val="00EF4EB4"/>
    <w:rsid w:val="00F503F7"/>
    <w:rsid w:val="00F573D6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Zinira</cp:lastModifiedBy>
  <cp:revision>56</cp:revision>
  <cp:lastPrinted>2026-03-13T09:44:00Z</cp:lastPrinted>
  <dcterms:created xsi:type="dcterms:W3CDTF">2019-06-18T11:16:00Z</dcterms:created>
  <dcterms:modified xsi:type="dcterms:W3CDTF">2026-05-04T07:36:00Z</dcterms:modified>
</cp:coreProperties>
</file>